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2701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9"/>
        <w:gridCol w:w="3159"/>
        <w:gridCol w:w="3159"/>
      </w:tblGrid>
      <w:tr w:rsidR="00B4369F" w:rsidRPr="00800875" w14:paraId="7FD9A59F" w14:textId="77777777" w:rsidTr="00B4369F">
        <w:trPr>
          <w:trHeight w:val="2873"/>
        </w:trPr>
        <w:tc>
          <w:tcPr>
            <w:tcW w:w="3159" w:type="dxa"/>
          </w:tcPr>
          <w:p w14:paraId="7956E9D8" w14:textId="77777777" w:rsidR="00B4369F" w:rsidRPr="00800875" w:rsidRDefault="00B4369F" w:rsidP="00B4369F">
            <w:bookmarkStart w:id="0" w:name="_GoBack"/>
            <w:bookmarkEnd w:id="0"/>
            <w:r>
              <w:t>The bending of a wave caused by a change in speed when moving from one medium to another is called -</w:t>
            </w:r>
          </w:p>
        </w:tc>
        <w:tc>
          <w:tcPr>
            <w:tcW w:w="3159" w:type="dxa"/>
          </w:tcPr>
          <w:p w14:paraId="1655EE8B" w14:textId="77777777" w:rsidR="00B4369F" w:rsidRPr="00800875" w:rsidRDefault="00B4369F" w:rsidP="00B4369F">
            <w:r>
              <w:t xml:space="preserve">The reason that objects under water appear to be closer to the surface than they really are is because of - </w:t>
            </w:r>
          </w:p>
        </w:tc>
        <w:tc>
          <w:tcPr>
            <w:tcW w:w="3159" w:type="dxa"/>
          </w:tcPr>
          <w:p w14:paraId="79AD13B3" w14:textId="77777777" w:rsidR="00B4369F" w:rsidRPr="00800875" w:rsidRDefault="00B4369F" w:rsidP="00B4369F">
            <w:r>
              <w:t>The bending of a wave as it moves around an obstacle is called -</w:t>
            </w:r>
          </w:p>
        </w:tc>
      </w:tr>
      <w:tr w:rsidR="00B4369F" w:rsidRPr="00800875" w14:paraId="57622548" w14:textId="77777777" w:rsidTr="00B4369F">
        <w:trPr>
          <w:trHeight w:val="2666"/>
        </w:trPr>
        <w:tc>
          <w:tcPr>
            <w:tcW w:w="3159" w:type="dxa"/>
          </w:tcPr>
          <w:p w14:paraId="5BB3BEAB" w14:textId="77777777" w:rsidR="00B4369F" w:rsidRPr="00800875" w:rsidRDefault="00B4369F" w:rsidP="00B4369F">
            <w:r>
              <w:t>What happens to sound waves that causes us to hear an echo is because of -</w:t>
            </w:r>
          </w:p>
        </w:tc>
        <w:tc>
          <w:tcPr>
            <w:tcW w:w="3159" w:type="dxa"/>
          </w:tcPr>
          <w:p w14:paraId="19A69458" w14:textId="77777777" w:rsidR="00B4369F" w:rsidRPr="00800875" w:rsidRDefault="00B4369F" w:rsidP="00B4369F">
            <w:r>
              <w:t>A light or sound wave being bounced back from a surface is caused by -</w:t>
            </w:r>
          </w:p>
        </w:tc>
        <w:tc>
          <w:tcPr>
            <w:tcW w:w="3159" w:type="dxa"/>
          </w:tcPr>
          <w:p w14:paraId="2695AEDD" w14:textId="77777777" w:rsidR="00B4369F" w:rsidRPr="00800875" w:rsidRDefault="00B4369F" w:rsidP="00B4369F">
            <w:r>
              <w:t>What happens when water waves bend around rocks in the ocean is because of -</w:t>
            </w:r>
          </w:p>
        </w:tc>
      </w:tr>
      <w:tr w:rsidR="00B4369F" w:rsidRPr="00800875" w14:paraId="6603BB8F" w14:textId="77777777" w:rsidTr="00B4369F">
        <w:trPr>
          <w:trHeight w:val="2666"/>
        </w:trPr>
        <w:tc>
          <w:tcPr>
            <w:tcW w:w="3159" w:type="dxa"/>
          </w:tcPr>
          <w:p w14:paraId="6B3D228E" w14:textId="77777777" w:rsidR="00B4369F" w:rsidRDefault="00B4369F" w:rsidP="00B4369F">
            <w:r>
              <w:t xml:space="preserve">A girl drops a penny in the shallow end of a swimming pool.  As she bends down to pick up the penny, she realizes that the penny is further away in the pool than it appears because of - </w:t>
            </w:r>
          </w:p>
        </w:tc>
        <w:tc>
          <w:tcPr>
            <w:tcW w:w="3159" w:type="dxa"/>
          </w:tcPr>
          <w:p w14:paraId="236394E7" w14:textId="77777777" w:rsidR="00B4369F" w:rsidRDefault="00B4369F" w:rsidP="00B4369F">
            <w:r>
              <w:t>When trying to spear a fish in water, a person needs to take into account the way light bends as it moves from water into air, which is called—</w:t>
            </w:r>
          </w:p>
          <w:p w14:paraId="3E542A60" w14:textId="77777777" w:rsidR="00B4369F" w:rsidRDefault="00B4369F" w:rsidP="00B4369F"/>
        </w:tc>
        <w:tc>
          <w:tcPr>
            <w:tcW w:w="3159" w:type="dxa"/>
          </w:tcPr>
          <w:p w14:paraId="3DEA7127" w14:textId="77777777" w:rsidR="00B4369F" w:rsidRDefault="00B4369F" w:rsidP="00B4369F">
            <w:r>
              <w:t>What happens to light waves reflecting off of a layer of oil that creates the different colors is because of -</w:t>
            </w:r>
          </w:p>
        </w:tc>
      </w:tr>
      <w:tr w:rsidR="00B4369F" w:rsidRPr="00800875" w14:paraId="621AFBE6" w14:textId="77777777" w:rsidTr="00B4369F">
        <w:trPr>
          <w:trHeight w:val="2666"/>
        </w:trPr>
        <w:tc>
          <w:tcPr>
            <w:tcW w:w="3159" w:type="dxa"/>
          </w:tcPr>
          <w:p w14:paraId="383F4759" w14:textId="77777777" w:rsidR="00B4369F" w:rsidRPr="00800875" w:rsidRDefault="00B4369F" w:rsidP="00B4369F">
            <w:r>
              <w:t>Two waves reflect and interfere so perfectly that crests meet crests and troughs meet troughs is called -</w:t>
            </w:r>
          </w:p>
        </w:tc>
        <w:tc>
          <w:tcPr>
            <w:tcW w:w="3159" w:type="dxa"/>
          </w:tcPr>
          <w:p w14:paraId="6EA0F879" w14:textId="77777777" w:rsidR="00B4369F" w:rsidRPr="00800875" w:rsidRDefault="00B4369F" w:rsidP="00B4369F">
            <w:r>
              <w:t>What happens to light waves that allows us to see ourselves in a mirror is because of -</w:t>
            </w:r>
          </w:p>
        </w:tc>
        <w:tc>
          <w:tcPr>
            <w:tcW w:w="3159" w:type="dxa"/>
          </w:tcPr>
          <w:p w14:paraId="30691D50" w14:textId="77777777" w:rsidR="00B4369F" w:rsidRDefault="00B4369F" w:rsidP="00B4369F">
            <w:r>
              <w:t>Two or more waves overlap and combine to form a new wave is called -</w:t>
            </w:r>
          </w:p>
          <w:p w14:paraId="4B965A82" w14:textId="77777777" w:rsidR="00B4369F" w:rsidRPr="00800875" w:rsidRDefault="00B4369F" w:rsidP="00B4369F"/>
        </w:tc>
      </w:tr>
    </w:tbl>
    <w:p w14:paraId="403E9C1E" w14:textId="77777777" w:rsidR="00B4369F" w:rsidRPr="0018096A" w:rsidRDefault="00B4369F" w:rsidP="00063C18">
      <w:pPr>
        <w:jc w:val="center"/>
        <w:rPr>
          <w:i/>
        </w:rPr>
      </w:pPr>
      <w:r>
        <w:rPr>
          <w:i/>
        </w:rPr>
        <w:t xml:space="preserve">Directions: </w:t>
      </w:r>
      <w:r w:rsidRPr="0018096A">
        <w:rPr>
          <w:i/>
        </w:rPr>
        <w:t>Label each example with one of the types of wave behavior:</w:t>
      </w:r>
    </w:p>
    <w:p w14:paraId="3CF80483" w14:textId="77777777" w:rsidR="00B4369F" w:rsidRDefault="00B4369F" w:rsidP="00B4369F"/>
    <w:p w14:paraId="11D1F8B9" w14:textId="77777777" w:rsidR="00B4369F" w:rsidRDefault="00B4369F" w:rsidP="00B4369F">
      <w:pPr>
        <w:jc w:val="center"/>
        <w:rPr>
          <w:b/>
        </w:rPr>
      </w:pPr>
      <w:r>
        <w:rPr>
          <w:b/>
        </w:rPr>
        <w:t xml:space="preserve">Reflection         Refraction         Diffraction          </w:t>
      </w:r>
      <w:r w:rsidRPr="00800875">
        <w:rPr>
          <w:b/>
        </w:rPr>
        <w:t>Interference</w:t>
      </w:r>
      <w:r>
        <w:rPr>
          <w:b/>
        </w:rPr>
        <w:t xml:space="preserve">          </w:t>
      </w:r>
    </w:p>
    <w:p w14:paraId="3F3F9099" w14:textId="77777777" w:rsidR="001C446B" w:rsidRDefault="001C446B" w:rsidP="00B4369F"/>
    <w:sectPr w:rsidR="001C446B" w:rsidSect="001C446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FDD24" w14:textId="77777777" w:rsidR="00B4369F" w:rsidRDefault="00B4369F" w:rsidP="00B4369F">
      <w:r>
        <w:separator/>
      </w:r>
    </w:p>
  </w:endnote>
  <w:endnote w:type="continuationSeparator" w:id="0">
    <w:p w14:paraId="21547789" w14:textId="77777777" w:rsidR="00B4369F" w:rsidRDefault="00B4369F" w:rsidP="00B4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0AB0" w14:textId="77777777" w:rsidR="00B4369F" w:rsidRDefault="00B4369F" w:rsidP="00B4369F">
      <w:r>
        <w:separator/>
      </w:r>
    </w:p>
  </w:footnote>
  <w:footnote w:type="continuationSeparator" w:id="0">
    <w:p w14:paraId="4EB65B42" w14:textId="77777777" w:rsidR="00B4369F" w:rsidRDefault="00B4369F" w:rsidP="00B43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05B7" w14:textId="77777777" w:rsidR="00B4369F" w:rsidRDefault="00166423">
    <w:pPr>
      <w:pStyle w:val="Header"/>
    </w:pPr>
    <w:sdt>
      <w:sdtPr>
        <w:id w:val="171999623"/>
        <w:placeholder>
          <w:docPart w:val="3C1C7F2D5B29564B9B76DBC8C65CAD43"/>
        </w:placeholder>
        <w:temporary/>
        <w:showingPlcHdr/>
      </w:sdtPr>
      <w:sdtEndPr/>
      <w:sdtContent>
        <w:r w:rsidR="00B4369F">
          <w:t>[Type text]</w:t>
        </w:r>
      </w:sdtContent>
    </w:sdt>
    <w:r w:rsidR="00B4369F">
      <w:ptab w:relativeTo="margin" w:alignment="center" w:leader="none"/>
    </w:r>
    <w:sdt>
      <w:sdtPr>
        <w:id w:val="171999624"/>
        <w:placeholder>
          <w:docPart w:val="B5964910A718284F9BAD382C938612B8"/>
        </w:placeholder>
        <w:temporary/>
        <w:showingPlcHdr/>
      </w:sdtPr>
      <w:sdtEndPr/>
      <w:sdtContent>
        <w:r w:rsidR="00B4369F">
          <w:t>[Type text]</w:t>
        </w:r>
      </w:sdtContent>
    </w:sdt>
    <w:r w:rsidR="00B4369F">
      <w:ptab w:relativeTo="margin" w:alignment="right" w:leader="none"/>
    </w:r>
    <w:sdt>
      <w:sdtPr>
        <w:id w:val="171999625"/>
        <w:placeholder>
          <w:docPart w:val="A8C5A881F1B37C418F3D4C19EE720270"/>
        </w:placeholder>
        <w:temporary/>
        <w:showingPlcHdr/>
      </w:sdtPr>
      <w:sdtEndPr/>
      <w:sdtContent>
        <w:r w:rsidR="00B4369F">
          <w:t>[Type text]</w:t>
        </w:r>
      </w:sdtContent>
    </w:sdt>
  </w:p>
  <w:p w14:paraId="526F1B97" w14:textId="77777777" w:rsidR="00B4369F" w:rsidRDefault="00B436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FA07" w14:textId="77777777" w:rsidR="00B4369F" w:rsidRDefault="00B4369F">
    <w:pPr>
      <w:pStyle w:val="Header"/>
    </w:pPr>
    <w:r>
      <w:t>Name: _________________________________________ Date: ___________________</w:t>
    </w:r>
  </w:p>
  <w:p w14:paraId="09249BC3" w14:textId="77777777" w:rsidR="00B4369F" w:rsidRPr="00063C18" w:rsidRDefault="00B4369F" w:rsidP="00B4369F">
    <w:pPr>
      <w:pStyle w:val="Header"/>
      <w:jc w:val="center"/>
      <w:rPr>
        <w:b/>
        <w:u w:val="single"/>
      </w:rPr>
    </w:pPr>
    <w:r w:rsidRPr="00063C18">
      <w:rPr>
        <w:b/>
        <w:u w:val="single"/>
      </w:rPr>
      <w:t>WAVE BEHAVIORS</w:t>
    </w:r>
  </w:p>
  <w:p w14:paraId="5C784AAD" w14:textId="77777777" w:rsidR="00B4369F" w:rsidRDefault="00B43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9F"/>
    <w:rsid w:val="00063C18"/>
    <w:rsid w:val="000F30A7"/>
    <w:rsid w:val="00166423"/>
    <w:rsid w:val="001C446B"/>
    <w:rsid w:val="00B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6C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6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3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9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6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3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1C7F2D5B29564B9B76DBC8C65C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1EAC-ECF4-6F4C-A876-1C7E25ECC1E2}"/>
      </w:docPartPr>
      <w:docPartBody>
        <w:p w:rsidR="004A2F57" w:rsidRDefault="004A2F57" w:rsidP="004A2F57">
          <w:pPr>
            <w:pStyle w:val="3C1C7F2D5B29564B9B76DBC8C65CAD43"/>
          </w:pPr>
          <w:r>
            <w:t>[Type text]</w:t>
          </w:r>
        </w:p>
      </w:docPartBody>
    </w:docPart>
    <w:docPart>
      <w:docPartPr>
        <w:name w:val="B5964910A718284F9BAD382C938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80CB-EED0-0F42-B28D-21C2E0D9222E}"/>
      </w:docPartPr>
      <w:docPartBody>
        <w:p w:rsidR="004A2F57" w:rsidRDefault="004A2F57" w:rsidP="004A2F57">
          <w:pPr>
            <w:pStyle w:val="B5964910A718284F9BAD382C938612B8"/>
          </w:pPr>
          <w:r>
            <w:t>[Type text]</w:t>
          </w:r>
        </w:p>
      </w:docPartBody>
    </w:docPart>
    <w:docPart>
      <w:docPartPr>
        <w:name w:val="A8C5A881F1B37C418F3D4C19EE72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F9B4-9120-B845-8995-969231748449}"/>
      </w:docPartPr>
      <w:docPartBody>
        <w:p w:rsidR="004A2F57" w:rsidRDefault="004A2F57" w:rsidP="004A2F57">
          <w:pPr>
            <w:pStyle w:val="A8C5A881F1B37C418F3D4C19EE7202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57"/>
    <w:rsid w:val="004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C7F2D5B29564B9B76DBC8C65CAD43">
    <w:name w:val="3C1C7F2D5B29564B9B76DBC8C65CAD43"/>
    <w:rsid w:val="004A2F57"/>
  </w:style>
  <w:style w:type="paragraph" w:customStyle="1" w:styleId="B5964910A718284F9BAD382C938612B8">
    <w:name w:val="B5964910A718284F9BAD382C938612B8"/>
    <w:rsid w:val="004A2F57"/>
  </w:style>
  <w:style w:type="paragraph" w:customStyle="1" w:styleId="A8C5A881F1B37C418F3D4C19EE720270">
    <w:name w:val="A8C5A881F1B37C418F3D4C19EE720270"/>
    <w:rsid w:val="004A2F57"/>
  </w:style>
  <w:style w:type="paragraph" w:customStyle="1" w:styleId="73FC9121A78E9142A97BDF86CB95CF4B">
    <w:name w:val="73FC9121A78E9142A97BDF86CB95CF4B"/>
    <w:rsid w:val="004A2F57"/>
  </w:style>
  <w:style w:type="paragraph" w:customStyle="1" w:styleId="4769359551DB3F4E88D129A5467323FD">
    <w:name w:val="4769359551DB3F4E88D129A5467323FD"/>
    <w:rsid w:val="004A2F57"/>
  </w:style>
  <w:style w:type="paragraph" w:customStyle="1" w:styleId="18F6440D8D206245A55D1366740F8BF8">
    <w:name w:val="18F6440D8D206245A55D1366740F8BF8"/>
    <w:rsid w:val="004A2F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C7F2D5B29564B9B76DBC8C65CAD43">
    <w:name w:val="3C1C7F2D5B29564B9B76DBC8C65CAD43"/>
    <w:rsid w:val="004A2F57"/>
  </w:style>
  <w:style w:type="paragraph" w:customStyle="1" w:styleId="B5964910A718284F9BAD382C938612B8">
    <w:name w:val="B5964910A718284F9BAD382C938612B8"/>
    <w:rsid w:val="004A2F57"/>
  </w:style>
  <w:style w:type="paragraph" w:customStyle="1" w:styleId="A8C5A881F1B37C418F3D4C19EE720270">
    <w:name w:val="A8C5A881F1B37C418F3D4C19EE720270"/>
    <w:rsid w:val="004A2F57"/>
  </w:style>
  <w:style w:type="paragraph" w:customStyle="1" w:styleId="73FC9121A78E9142A97BDF86CB95CF4B">
    <w:name w:val="73FC9121A78E9142A97BDF86CB95CF4B"/>
    <w:rsid w:val="004A2F57"/>
  </w:style>
  <w:style w:type="paragraph" w:customStyle="1" w:styleId="4769359551DB3F4E88D129A5467323FD">
    <w:name w:val="4769359551DB3F4E88D129A5467323FD"/>
    <w:rsid w:val="004A2F57"/>
  </w:style>
  <w:style w:type="paragraph" w:customStyle="1" w:styleId="18F6440D8D206245A55D1366740F8BF8">
    <w:name w:val="18F6440D8D206245A55D1366740F8BF8"/>
    <w:rsid w:val="004A2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8EF86-57D6-4549-8DB4-8D5643C2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Furman</dc:creator>
  <cp:keywords/>
  <dc:description/>
  <cp:lastModifiedBy>Amy Blaker</cp:lastModifiedBy>
  <cp:revision>2</cp:revision>
  <cp:lastPrinted>2015-05-19T13:32:00Z</cp:lastPrinted>
  <dcterms:created xsi:type="dcterms:W3CDTF">2018-03-19T17:16:00Z</dcterms:created>
  <dcterms:modified xsi:type="dcterms:W3CDTF">2018-03-19T17:16:00Z</dcterms:modified>
</cp:coreProperties>
</file>